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5F15B" w14:textId="77777777"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832814">
        <w:rPr>
          <w:rFonts w:hint="eastAsia"/>
        </w:rPr>
        <w:t>9</w:t>
      </w:r>
      <w:r w:rsidR="0071067B">
        <w:rPr>
          <w:rFonts w:hint="eastAsia"/>
        </w:rPr>
        <w:t xml:space="preserve"> </w:t>
      </w:r>
      <w:r>
        <w:rPr>
          <w:rFonts w:hint="eastAsia"/>
        </w:rPr>
        <w:t>】</w:t>
      </w:r>
    </w:p>
    <w:p w14:paraId="00D91E6F" w14:textId="77777777" w:rsidR="002C3578" w:rsidRDefault="002C3578"/>
    <w:p w14:paraId="24712ACB" w14:textId="77777777" w:rsidR="002C3578" w:rsidRPr="002D3EC8" w:rsidRDefault="00062C9D">
      <w:pPr>
        <w:rPr>
          <w:b/>
          <w:sz w:val="32"/>
          <w:szCs w:val="32"/>
        </w:rPr>
      </w:pPr>
      <w:r>
        <w:rPr>
          <w:rFonts w:hint="eastAsia"/>
          <w:b/>
          <w:sz w:val="32"/>
          <w:szCs w:val="32"/>
        </w:rPr>
        <w:t>香港問題</w:t>
      </w:r>
      <w:r w:rsidR="00C44079">
        <w:rPr>
          <w:rFonts w:hint="eastAsia"/>
          <w:b/>
          <w:sz w:val="32"/>
          <w:szCs w:val="32"/>
        </w:rPr>
        <w:t>と</w:t>
      </w:r>
      <w:r w:rsidR="00C44079">
        <w:rPr>
          <w:rFonts w:hint="eastAsia"/>
          <w:b/>
          <w:sz w:val="32"/>
          <w:szCs w:val="32"/>
        </w:rPr>
        <w:t>EU</w:t>
      </w:r>
      <w:r w:rsidR="00C44079">
        <w:rPr>
          <w:rFonts w:hint="eastAsia"/>
          <w:b/>
          <w:sz w:val="32"/>
          <w:szCs w:val="32"/>
        </w:rPr>
        <w:t>の憂鬱</w:t>
      </w:r>
    </w:p>
    <w:p w14:paraId="24837681" w14:textId="77777777" w:rsidR="004C0E1A" w:rsidRDefault="004C0E1A"/>
    <w:p w14:paraId="62660026" w14:textId="77777777" w:rsidR="00CF3065" w:rsidRDefault="00C44079" w:rsidP="00832814">
      <w:r>
        <w:rPr>
          <w:rFonts w:hint="eastAsia"/>
        </w:rPr>
        <w:t>国内の問題から国民の目を逸らすために外に敵を作り国民の敵愾心を煽る、というのが米トランプ大統領の常套手段であるが、今また中国はトランプ氏にとって格好の標的となった。</w:t>
      </w:r>
      <w:r w:rsidR="007E5CE4">
        <w:rPr>
          <w:rFonts w:hint="eastAsia"/>
        </w:rPr>
        <w:t>6</w:t>
      </w:r>
      <w:r w:rsidR="007E5CE4">
        <w:rPr>
          <w:rFonts w:hint="eastAsia"/>
        </w:rPr>
        <w:t>月末、北京政府が強引に施行に持ち込んだ香港国家安全維持法は、曖昧な表現を使いながら従来の香港の法制度を変え、香港内の</w:t>
      </w:r>
      <w:r w:rsidR="00F35EF9">
        <w:rPr>
          <w:rFonts w:hint="eastAsia"/>
        </w:rPr>
        <w:t>犯罪の定義から、捜査、裁判、処罰に至るまで中国が介入できる</w:t>
      </w:r>
      <w:r w:rsidR="007E5CE4">
        <w:rPr>
          <w:rFonts w:hint="eastAsia"/>
        </w:rPr>
        <w:t>内容の</w:t>
      </w:r>
      <w:r w:rsidR="00062C9D">
        <w:rPr>
          <w:rFonts w:hint="eastAsia"/>
        </w:rPr>
        <w:t>法律</w:t>
      </w:r>
      <w:r w:rsidR="007E5CE4">
        <w:rPr>
          <w:rFonts w:hint="eastAsia"/>
        </w:rPr>
        <w:t>であるようだ。</w:t>
      </w:r>
      <w:r w:rsidR="00062C9D">
        <w:rPr>
          <w:rFonts w:hint="eastAsia"/>
        </w:rPr>
        <w:t>これを世界の民主主義国に敵対する行為であるとみなし、</w:t>
      </w:r>
      <w:r w:rsidR="00062C9D">
        <w:rPr>
          <w:rFonts w:hint="eastAsia"/>
        </w:rPr>
        <w:t>7</w:t>
      </w:r>
      <w:r w:rsidR="00062C9D">
        <w:rPr>
          <w:rFonts w:hint="eastAsia"/>
        </w:rPr>
        <w:t>月</w:t>
      </w:r>
      <w:r w:rsidR="00062C9D">
        <w:rPr>
          <w:rFonts w:hint="eastAsia"/>
        </w:rPr>
        <w:t>14</w:t>
      </w:r>
      <w:r w:rsidR="00062C9D">
        <w:rPr>
          <w:rFonts w:hint="eastAsia"/>
        </w:rPr>
        <w:t>日、中国への制裁措置</w:t>
      </w:r>
      <w:r w:rsidR="00F5385F">
        <w:rPr>
          <w:rFonts w:hint="eastAsia"/>
        </w:rPr>
        <w:t>として香港</w:t>
      </w:r>
      <w:r w:rsidR="002E1BAC">
        <w:rPr>
          <w:rFonts w:hint="eastAsia"/>
        </w:rPr>
        <w:t>への従来の優遇措置を撤廃する大統領令</w:t>
      </w:r>
      <w:r w:rsidR="00062C9D">
        <w:rPr>
          <w:rFonts w:hint="eastAsia"/>
        </w:rPr>
        <w:t>に署名したトランプ大統領は、この点では共和党民主党双方からの支持を得たようで、大統領選前の点数稼ぎに中国が大いに役に立ってくれた、とほくほくしているところであろう。もちろん米国は、香港の件がなかったにしても中国への制裁チャンスを待っていたわけで、</w:t>
      </w:r>
      <w:r w:rsidR="000D2BD5">
        <w:rPr>
          <w:rFonts w:hint="eastAsia"/>
        </w:rPr>
        <w:t>ここ数年、米国・中国間の争いの火種はざっと振り返っただけでもいくつも見つかる。すでにここ</w:t>
      </w:r>
      <w:r w:rsidR="000D2BD5">
        <w:rPr>
          <w:rFonts w:hint="eastAsia"/>
        </w:rPr>
        <w:t>2</w:t>
      </w:r>
      <w:r w:rsidR="000D2BD5">
        <w:rPr>
          <w:rFonts w:hint="eastAsia"/>
        </w:rPr>
        <w:t>，</w:t>
      </w:r>
      <w:r w:rsidR="000D2BD5">
        <w:rPr>
          <w:rFonts w:hint="eastAsia"/>
        </w:rPr>
        <w:t>3</w:t>
      </w:r>
      <w:r w:rsidR="000D2BD5">
        <w:rPr>
          <w:rFonts w:hint="eastAsia"/>
        </w:rPr>
        <w:t>年続いている貿易戦争、中国の巨大テクノロジー企業</w:t>
      </w:r>
      <w:r w:rsidR="000D2BD5">
        <w:rPr>
          <w:rFonts w:hint="eastAsia"/>
        </w:rPr>
        <w:t>Huawei</w:t>
      </w:r>
      <w:r w:rsidR="000D2BD5">
        <w:rPr>
          <w:rFonts w:hint="eastAsia"/>
        </w:rPr>
        <w:t>へのスパイ容疑、南シナ海領有権をめぐる争い、そして</w:t>
      </w:r>
      <w:r w:rsidR="00DD6088">
        <w:rPr>
          <w:rFonts w:hint="eastAsia"/>
        </w:rPr>
        <w:t>両国の外務省や情報局が目下</w:t>
      </w:r>
      <w:r w:rsidR="00DD6088">
        <w:rPr>
          <w:rFonts w:hint="eastAsia"/>
        </w:rPr>
        <w:t>SNS</w:t>
      </w:r>
      <w:r w:rsidR="00DD6088">
        <w:rPr>
          <w:rFonts w:hint="eastAsia"/>
        </w:rPr>
        <w:t>はじめメディア上で盛んにやり合っている</w:t>
      </w:r>
      <w:r w:rsidR="000D2BD5">
        <w:rPr>
          <w:rFonts w:hint="eastAsia"/>
        </w:rPr>
        <w:t>新型コロナの原因責任の押し付け合い</w:t>
      </w:r>
      <w:r w:rsidR="00DD6088">
        <w:rPr>
          <w:rFonts w:hint="eastAsia"/>
        </w:rPr>
        <w:t>など、米中の敵対関係には多くの側面がある。ドイツでは、「新しい</w:t>
      </w:r>
      <w:r w:rsidR="00DD6088">
        <w:rPr>
          <w:rFonts w:hint="eastAsia"/>
        </w:rPr>
        <w:t>Cold War</w:t>
      </w:r>
      <w:r w:rsidR="00DD6088">
        <w:rPr>
          <w:rFonts w:hint="eastAsia"/>
        </w:rPr>
        <w:t>の前触れ」とも報道されているが、この両国のライバル関係を第三者の立場から見て今更ながら驚かされるのは、いかに中国が世界における存在感を増し大国になったか、という点と、いかにアメリカが世界における存在感を失いつつあるか、という点だ。それはともあれ、トランプ大統領が中国への制裁を決めたその翌日の</w:t>
      </w:r>
      <w:r w:rsidR="00DD6088">
        <w:rPr>
          <w:rFonts w:hint="eastAsia"/>
        </w:rPr>
        <w:t>7</w:t>
      </w:r>
      <w:r w:rsidR="00DD6088">
        <w:rPr>
          <w:rFonts w:hint="eastAsia"/>
        </w:rPr>
        <w:t>月</w:t>
      </w:r>
      <w:r w:rsidR="00DD6088">
        <w:rPr>
          <w:rFonts w:hint="eastAsia"/>
        </w:rPr>
        <w:t>15</w:t>
      </w:r>
      <w:r w:rsidR="00DD6088">
        <w:rPr>
          <w:rFonts w:hint="eastAsia"/>
        </w:rPr>
        <w:t>日、</w:t>
      </w:r>
      <w:r w:rsidR="009B749D">
        <w:rPr>
          <w:rFonts w:hint="eastAsia"/>
        </w:rPr>
        <w:t>中国外務省が米国</w:t>
      </w:r>
      <w:r w:rsidR="00453913">
        <w:rPr>
          <w:rFonts w:hint="eastAsia"/>
        </w:rPr>
        <w:t>に</w:t>
      </w:r>
      <w:r w:rsidR="00381974">
        <w:rPr>
          <w:rFonts w:hint="eastAsia"/>
        </w:rPr>
        <w:t>復讐するための</w:t>
      </w:r>
      <w:r w:rsidR="00453913">
        <w:rPr>
          <w:rFonts w:hint="eastAsia"/>
        </w:rPr>
        <w:t>逆</w:t>
      </w:r>
      <w:r w:rsidR="00F35EF9">
        <w:rPr>
          <w:rFonts w:hint="eastAsia"/>
        </w:rPr>
        <w:t>制裁を行うことを発表した際</w:t>
      </w:r>
      <w:r w:rsidR="00F5385F">
        <w:rPr>
          <w:rFonts w:hint="eastAsia"/>
        </w:rPr>
        <w:t>、</w:t>
      </w:r>
      <w:r w:rsidR="00CF3065">
        <w:rPr>
          <w:rFonts w:hint="eastAsia"/>
        </w:rPr>
        <w:t>習近平国家主席が「</w:t>
      </w:r>
      <w:r w:rsidR="00CF3065">
        <w:rPr>
          <w:rFonts w:hint="eastAsia"/>
        </w:rPr>
        <w:t>EU</w:t>
      </w:r>
      <w:r w:rsidR="00453913">
        <w:rPr>
          <w:rFonts w:hint="eastAsia"/>
        </w:rPr>
        <w:t>が米国に同調する心配は無用</w:t>
      </w:r>
      <w:r w:rsidR="00CF3065">
        <w:rPr>
          <w:rFonts w:hint="eastAsia"/>
        </w:rPr>
        <w:t>だ。</w:t>
      </w:r>
      <w:r w:rsidR="00CF3065">
        <w:rPr>
          <w:rFonts w:hint="eastAsia"/>
        </w:rPr>
        <w:t>EU</w:t>
      </w:r>
      <w:r w:rsidR="00CF3065">
        <w:rPr>
          <w:rFonts w:hint="eastAsia"/>
        </w:rPr>
        <w:t>はわれわれに依存しているのだから」</w:t>
      </w:r>
      <w:r w:rsidR="00453913">
        <w:rPr>
          <w:rFonts w:hint="eastAsia"/>
        </w:rPr>
        <w:t>と言った</w:t>
      </w:r>
      <w:r w:rsidR="00CF3065">
        <w:rPr>
          <w:rFonts w:hint="eastAsia"/>
        </w:rPr>
        <w:t>ことも伝えられた。</w:t>
      </w:r>
      <w:r w:rsidR="00CF3065">
        <w:rPr>
          <w:rFonts w:hint="eastAsia"/>
        </w:rPr>
        <w:t>EU</w:t>
      </w:r>
      <w:r w:rsidR="00CF3065">
        <w:rPr>
          <w:rFonts w:hint="eastAsia"/>
        </w:rPr>
        <w:t>も見くびられたものである。</w:t>
      </w:r>
    </w:p>
    <w:p w14:paraId="7E20ACB9" w14:textId="77777777" w:rsidR="00CF3065" w:rsidRDefault="00CF3065" w:rsidP="00832814"/>
    <w:p w14:paraId="468F218E" w14:textId="77777777" w:rsidR="004B425E" w:rsidRDefault="00255E17" w:rsidP="00832814">
      <w:r>
        <w:rPr>
          <w:rFonts w:hint="eastAsia"/>
        </w:rPr>
        <w:t>そし</w:t>
      </w:r>
      <w:r w:rsidR="009B749D">
        <w:rPr>
          <w:rFonts w:hint="eastAsia"/>
        </w:rPr>
        <w:t>てその通り、</w:t>
      </w:r>
      <w:r w:rsidR="004B425E">
        <w:rPr>
          <w:rFonts w:hint="eastAsia"/>
        </w:rPr>
        <w:t>今</w:t>
      </w:r>
      <w:r>
        <w:rPr>
          <w:rFonts w:hint="eastAsia"/>
        </w:rPr>
        <w:t>EU</w:t>
      </w:r>
      <w:r>
        <w:rPr>
          <w:rFonts w:hint="eastAsia"/>
        </w:rPr>
        <w:t>は</w:t>
      </w:r>
      <w:r w:rsidR="004B425E">
        <w:rPr>
          <w:rFonts w:hint="eastAsia"/>
        </w:rPr>
        <w:t>、</w:t>
      </w:r>
      <w:r>
        <w:rPr>
          <w:rFonts w:hint="eastAsia"/>
        </w:rPr>
        <w:t>中国への具体的な経済制裁を考えられる立場に</w:t>
      </w:r>
      <w:r w:rsidR="004B425E">
        <w:rPr>
          <w:rFonts w:hint="eastAsia"/>
        </w:rPr>
        <w:t>は</w:t>
      </w:r>
      <w:r>
        <w:rPr>
          <w:rFonts w:hint="eastAsia"/>
        </w:rPr>
        <w:t>ない。香港国家安全維持法</w:t>
      </w:r>
      <w:r w:rsidR="00601DD6">
        <w:rPr>
          <w:rFonts w:hint="eastAsia"/>
        </w:rPr>
        <w:t>が</w:t>
      </w:r>
      <w:r w:rsidR="00232D88">
        <w:rPr>
          <w:rFonts w:hint="eastAsia"/>
        </w:rPr>
        <w:t>取り沙汰</w:t>
      </w:r>
      <w:r w:rsidR="00601DD6">
        <w:rPr>
          <w:rFonts w:hint="eastAsia"/>
        </w:rPr>
        <w:t>され始めた頃</w:t>
      </w:r>
      <w:r w:rsidR="004B425E">
        <w:rPr>
          <w:rFonts w:hint="eastAsia"/>
        </w:rPr>
        <w:t>EU</w:t>
      </w:r>
      <w:r w:rsidR="004B425E">
        <w:rPr>
          <w:rFonts w:hint="eastAsia"/>
        </w:rPr>
        <w:t>は、</w:t>
      </w:r>
      <w:r w:rsidR="00BA047D">
        <w:rPr>
          <w:rFonts w:hint="eastAsia"/>
        </w:rPr>
        <w:t>これを</w:t>
      </w:r>
      <w:r w:rsidR="00453913">
        <w:rPr>
          <w:rFonts w:hint="eastAsia"/>
        </w:rPr>
        <w:t>「非常に厳しい内容」であると認め、「欧州は香港市民の側に立ち、その自治と自由の要求を支持する」ものであり</w:t>
      </w:r>
      <w:r w:rsidR="004B425E">
        <w:rPr>
          <w:rFonts w:hint="eastAsia"/>
        </w:rPr>
        <w:t>、「この法の施行を決断するなら欧州との関係にも</w:t>
      </w:r>
      <w:r w:rsidR="00453913">
        <w:rPr>
          <w:rFonts w:hint="eastAsia"/>
        </w:rPr>
        <w:t>ヒビが入る</w:t>
      </w:r>
      <w:r w:rsidR="004B425E">
        <w:rPr>
          <w:rFonts w:hint="eastAsia"/>
        </w:rPr>
        <w:t>であろうことを、北京政府は知るべきである」と</w:t>
      </w:r>
      <w:r w:rsidR="00601DD6">
        <w:rPr>
          <w:rFonts w:hint="eastAsia"/>
        </w:rPr>
        <w:t>、欧州との関係悪化の可能性を中国にほのめかす</w:t>
      </w:r>
      <w:r w:rsidR="004B425E">
        <w:rPr>
          <w:rFonts w:hint="eastAsia"/>
        </w:rPr>
        <w:t>声明を発表した。</w:t>
      </w:r>
      <w:r w:rsidR="00601DD6">
        <w:rPr>
          <w:rFonts w:hint="eastAsia"/>
        </w:rPr>
        <w:t>だがこれは</w:t>
      </w:r>
      <w:r w:rsidR="00601DD6">
        <w:rPr>
          <w:rFonts w:hint="eastAsia"/>
        </w:rPr>
        <w:t>EU</w:t>
      </w:r>
      <w:r w:rsidR="00601DD6">
        <w:rPr>
          <w:rFonts w:hint="eastAsia"/>
        </w:rPr>
        <w:t>加盟国の一部から出た声に過ぎず、中国に対する姿勢を決めるには全加盟国の同意が必要であるだけに、大きな制裁措置がそう簡単に決められるわけはない。そうこうするうちにこの</w:t>
      </w:r>
      <w:r w:rsidR="00453913">
        <w:rPr>
          <w:rFonts w:hint="eastAsia"/>
        </w:rPr>
        <w:t>中国</w:t>
      </w:r>
      <w:r w:rsidR="00601DD6">
        <w:rPr>
          <w:rFonts w:hint="eastAsia"/>
        </w:rPr>
        <w:t>法は</w:t>
      </w:r>
      <w:r w:rsidR="00601DD6">
        <w:rPr>
          <w:rFonts w:hint="eastAsia"/>
        </w:rPr>
        <w:t>6</w:t>
      </w:r>
      <w:r w:rsidR="00601DD6">
        <w:rPr>
          <w:rFonts w:hint="eastAsia"/>
        </w:rPr>
        <w:t>月末、施行の運びとなってしまったのだ。</w:t>
      </w:r>
      <w:r w:rsidR="003317EF">
        <w:rPr>
          <w:rFonts w:hint="eastAsia"/>
        </w:rPr>
        <w:t>7</w:t>
      </w:r>
      <w:r w:rsidR="003317EF">
        <w:rPr>
          <w:rFonts w:hint="eastAsia"/>
        </w:rPr>
        <w:t>月</w:t>
      </w:r>
      <w:r w:rsidR="003317EF">
        <w:rPr>
          <w:rFonts w:hint="eastAsia"/>
        </w:rPr>
        <w:t>13</w:t>
      </w:r>
      <w:r w:rsidR="003317EF">
        <w:rPr>
          <w:rFonts w:hint="eastAsia"/>
        </w:rPr>
        <w:t>日、中国への制裁をめぐって</w:t>
      </w:r>
      <w:r w:rsidR="003317EF">
        <w:rPr>
          <w:rFonts w:hint="eastAsia"/>
        </w:rPr>
        <w:t>EU</w:t>
      </w:r>
      <w:r w:rsidR="003317EF">
        <w:rPr>
          <w:rFonts w:hint="eastAsia"/>
        </w:rPr>
        <w:t>加盟国の外相会議が開かれたが、この場でも中国政府高官への制裁や経済制裁を促す声は全く出て来なかった。代わりに独仏から提案されたのは、どれも香港の状況を救うにはあまりに</w:t>
      </w:r>
      <w:r w:rsidR="00BA047D">
        <w:rPr>
          <w:rFonts w:hint="eastAsia"/>
        </w:rPr>
        <w:t>消極的に</w:t>
      </w:r>
      <w:r w:rsidR="009B749D">
        <w:rPr>
          <w:rFonts w:hint="eastAsia"/>
        </w:rPr>
        <w:t>過ぎる措置</w:t>
      </w:r>
      <w:r w:rsidR="003317EF">
        <w:rPr>
          <w:rFonts w:hint="eastAsia"/>
        </w:rPr>
        <w:t>ばかりであった。中国政府が香港デモ参加者に向けて使用する催涙ガスやゴム弾</w:t>
      </w:r>
      <w:r w:rsidR="00BA047D">
        <w:rPr>
          <w:rFonts w:hint="eastAsia"/>
        </w:rPr>
        <w:t>、監視カメラ</w:t>
      </w:r>
      <w:r w:rsidR="003317EF">
        <w:rPr>
          <w:rFonts w:hint="eastAsia"/>
        </w:rPr>
        <w:t>などの“鎮圧”グッズの輸出禁止、香港から欧州に逃れてくる者たちの入国・滞在条件の緩和、香港で政治的弾圧の対象となる学者やジャーナリスト向けの奨学金の充実</w:t>
      </w:r>
      <w:r w:rsidR="00C12220">
        <w:rPr>
          <w:rFonts w:hint="eastAsia"/>
        </w:rPr>
        <w:t>、といった内容である。</w:t>
      </w:r>
      <w:r w:rsidR="00BA047D">
        <w:rPr>
          <w:rFonts w:hint="eastAsia"/>
        </w:rPr>
        <w:t>特に香港から政治弾圧を逃れてくる人々に門戸を大きく開こうという策は、中国側が</w:t>
      </w:r>
      <w:r w:rsidR="009B749D">
        <w:rPr>
          <w:rFonts w:hint="eastAsia"/>
        </w:rPr>
        <w:t>これを</w:t>
      </w:r>
      <w:r w:rsidR="00BA047D">
        <w:rPr>
          <w:rFonts w:hint="eastAsia"/>
        </w:rPr>
        <w:t>「頭脳流出」とみなして“反省”することを期待してのものであるようだが、強気の中国を前にしてはいかにも弱弱しい策であることは否めない。</w:t>
      </w:r>
      <w:r w:rsidR="00453913">
        <w:rPr>
          <w:rFonts w:hint="eastAsia"/>
        </w:rPr>
        <w:t>このような消極</w:t>
      </w:r>
      <w:r w:rsidR="00FB7FD4">
        <w:rPr>
          <w:rFonts w:hint="eastAsia"/>
        </w:rPr>
        <w:t>案しか出て来ない裏に</w:t>
      </w:r>
      <w:r w:rsidR="00BA047D">
        <w:rPr>
          <w:rFonts w:hint="eastAsia"/>
        </w:rPr>
        <w:t>は、</w:t>
      </w:r>
      <w:r w:rsidR="009B749D">
        <w:rPr>
          <w:rFonts w:hint="eastAsia"/>
        </w:rPr>
        <w:t>それ以上の大きい制裁を提案したところで</w:t>
      </w:r>
      <w:r w:rsidR="00BA047D">
        <w:rPr>
          <w:rFonts w:hint="eastAsia"/>
        </w:rPr>
        <w:t>EU</w:t>
      </w:r>
      <w:r w:rsidR="009B749D">
        <w:rPr>
          <w:rFonts w:hint="eastAsia"/>
        </w:rPr>
        <w:t>加盟国は</w:t>
      </w:r>
      <w:r w:rsidR="00FB7FD4">
        <w:rPr>
          <w:rFonts w:hint="eastAsia"/>
        </w:rPr>
        <w:t>決して合意できないという事情がある。中でも、中国</w:t>
      </w:r>
      <w:r w:rsidR="009B749D">
        <w:rPr>
          <w:rFonts w:hint="eastAsia"/>
        </w:rPr>
        <w:t>の大型プロジェクト、</w:t>
      </w:r>
      <w:r w:rsidR="00FB7FD4">
        <w:rPr>
          <w:rFonts w:hint="eastAsia"/>
        </w:rPr>
        <w:t>ユーラシア大陸を欧州まで横断する「新シルクロード経済ベルト」</w:t>
      </w:r>
      <w:r w:rsidR="009B749D">
        <w:rPr>
          <w:rFonts w:hint="eastAsia"/>
        </w:rPr>
        <w:t>構想</w:t>
      </w:r>
      <w:r w:rsidR="00BA047D">
        <w:rPr>
          <w:rFonts w:hint="eastAsia"/>
        </w:rPr>
        <w:t>への</w:t>
      </w:r>
      <w:r w:rsidR="009B749D">
        <w:rPr>
          <w:rFonts w:hint="eastAsia"/>
        </w:rPr>
        <w:t>欧州諸国の</w:t>
      </w:r>
      <w:r w:rsidR="00BA047D">
        <w:rPr>
          <w:rFonts w:hint="eastAsia"/>
        </w:rPr>
        <w:t>関心は</w:t>
      </w:r>
      <w:r w:rsidR="009B749D">
        <w:rPr>
          <w:rFonts w:hint="eastAsia"/>
        </w:rPr>
        <w:t>大変に大きいのだ</w:t>
      </w:r>
      <w:r w:rsidR="00453913">
        <w:rPr>
          <w:rFonts w:hint="eastAsia"/>
        </w:rPr>
        <w:t>。巨額が投じられる計画</w:t>
      </w:r>
      <w:r w:rsidR="00FB7FD4">
        <w:rPr>
          <w:rFonts w:hint="eastAsia"/>
        </w:rPr>
        <w:t>のこの新シルクロード建設に参加できることを、特にギリシャ、イタリア、ハンガリーなど</w:t>
      </w:r>
      <w:r w:rsidR="00BA047D">
        <w:rPr>
          <w:rFonts w:hint="eastAsia"/>
        </w:rPr>
        <w:t>強く望んでいる国にしてみれば、今中国との関係を悪化</w:t>
      </w:r>
      <w:r w:rsidR="00BA047D">
        <w:rPr>
          <w:rFonts w:hint="eastAsia"/>
        </w:rPr>
        <w:lastRenderedPageBreak/>
        <w:t>させることなど考えられないのである。</w:t>
      </w:r>
      <w:r w:rsidR="00AE6813">
        <w:rPr>
          <w:rFonts w:hint="eastAsia"/>
        </w:rPr>
        <w:t>これらの国ばかりではない、何等かの形で中国に経済制裁を加えるという意見は、ベルリンからもパリからも出てきていない。</w:t>
      </w:r>
    </w:p>
    <w:p w14:paraId="7C07113C" w14:textId="77777777" w:rsidR="00AE6813" w:rsidRDefault="00AE6813" w:rsidP="00832814"/>
    <w:p w14:paraId="362D2408" w14:textId="77777777" w:rsidR="00AE6813" w:rsidRDefault="00AE6813" w:rsidP="00832814">
      <w:r>
        <w:rPr>
          <w:rFonts w:hint="eastAsia"/>
        </w:rPr>
        <w:t>中産階級の成長が著しい巨大な中国市場、しかもこのところ外国資本に</w:t>
      </w:r>
      <w:r w:rsidR="00742433">
        <w:rPr>
          <w:rFonts w:hint="eastAsia"/>
        </w:rPr>
        <w:t>少しずつ</w:t>
      </w:r>
      <w:r>
        <w:rPr>
          <w:rFonts w:hint="eastAsia"/>
        </w:rPr>
        <w:t>門戸を開こうという</w:t>
      </w:r>
      <w:r w:rsidR="004F6825">
        <w:rPr>
          <w:rFonts w:hint="eastAsia"/>
        </w:rPr>
        <w:t>気配</w:t>
      </w:r>
      <w:r>
        <w:rPr>
          <w:rFonts w:hint="eastAsia"/>
        </w:rPr>
        <w:t>が</w:t>
      </w:r>
      <w:r w:rsidR="004F6825">
        <w:rPr>
          <w:rFonts w:hint="eastAsia"/>
        </w:rPr>
        <w:t>濃厚な</w:t>
      </w:r>
      <w:r>
        <w:rPr>
          <w:rFonts w:hint="eastAsia"/>
        </w:rPr>
        <w:t>中国市場は、</w:t>
      </w:r>
      <w:r w:rsidR="004F6825">
        <w:rPr>
          <w:rFonts w:hint="eastAsia"/>
        </w:rPr>
        <w:t>目下</w:t>
      </w:r>
      <w:r>
        <w:rPr>
          <w:rFonts w:hint="eastAsia"/>
        </w:rPr>
        <w:t>EU</w:t>
      </w:r>
      <w:r>
        <w:rPr>
          <w:rFonts w:hint="eastAsia"/>
        </w:rPr>
        <w:t>にとって</w:t>
      </w:r>
      <w:r w:rsidR="004F6825">
        <w:rPr>
          <w:rFonts w:hint="eastAsia"/>
        </w:rPr>
        <w:t>世界の他のどの国</w:t>
      </w:r>
      <w:r>
        <w:rPr>
          <w:rFonts w:hint="eastAsia"/>
        </w:rPr>
        <w:t>よりも魅力的な市場</w:t>
      </w:r>
      <w:r w:rsidR="004F6825">
        <w:rPr>
          <w:rFonts w:hint="eastAsia"/>
        </w:rPr>
        <w:t>だ</w:t>
      </w:r>
      <w:r>
        <w:rPr>
          <w:rFonts w:hint="eastAsia"/>
        </w:rPr>
        <w:t>。</w:t>
      </w:r>
      <w:r w:rsidR="004F6825">
        <w:rPr>
          <w:rFonts w:hint="eastAsia"/>
        </w:rPr>
        <w:t>この将来性ある成長市場に</w:t>
      </w:r>
      <w:r w:rsidR="002E1BAC">
        <w:rPr>
          <w:rFonts w:hint="eastAsia"/>
        </w:rPr>
        <w:t>今や</w:t>
      </w:r>
      <w:r w:rsidR="004F6825">
        <w:rPr>
          <w:rFonts w:hint="eastAsia"/>
        </w:rPr>
        <w:t>EU</w:t>
      </w:r>
      <w:r w:rsidR="004F6825">
        <w:rPr>
          <w:rFonts w:hint="eastAsia"/>
        </w:rPr>
        <w:t>経済が大きく依存し</w:t>
      </w:r>
      <w:r w:rsidR="002E1BAC">
        <w:rPr>
          <w:rFonts w:hint="eastAsia"/>
        </w:rPr>
        <w:t>てい</w:t>
      </w:r>
      <w:r w:rsidR="004F6825">
        <w:rPr>
          <w:rFonts w:hint="eastAsia"/>
        </w:rPr>
        <w:t>ることは、習国家主席の発言</w:t>
      </w:r>
      <w:r w:rsidR="00742433">
        <w:rPr>
          <w:rFonts w:hint="eastAsia"/>
        </w:rPr>
        <w:t>を待たずともその</w:t>
      </w:r>
      <w:r w:rsidR="004F6825">
        <w:rPr>
          <w:rFonts w:hint="eastAsia"/>
        </w:rPr>
        <w:t>通りなのである。だがその一方で、</w:t>
      </w:r>
      <w:r w:rsidR="00742433">
        <w:rPr>
          <w:rFonts w:hint="eastAsia"/>
        </w:rPr>
        <w:t>これまで</w:t>
      </w:r>
      <w:r w:rsidR="004F6825">
        <w:rPr>
          <w:rFonts w:hint="eastAsia"/>
        </w:rPr>
        <w:t>多くの外国企業にとって中国市場への窓口の役割を果たしてきた国際金融市場としての香港が、今後どういう立ち位置になるのかと</w:t>
      </w:r>
      <w:r w:rsidR="00742433">
        <w:rPr>
          <w:rFonts w:hint="eastAsia"/>
        </w:rPr>
        <w:t>いう点も欧州からすると大いに気になるところである</w:t>
      </w:r>
      <w:r w:rsidR="004F6825">
        <w:rPr>
          <w:rFonts w:hint="eastAsia"/>
        </w:rPr>
        <w:t>。これまで</w:t>
      </w:r>
      <w:r w:rsidR="00742433">
        <w:rPr>
          <w:rFonts w:hint="eastAsia"/>
        </w:rPr>
        <w:t>香港は、</w:t>
      </w:r>
      <w:r w:rsidR="00795001">
        <w:rPr>
          <w:rFonts w:hint="eastAsia"/>
        </w:rPr>
        <w:t>豊富な</w:t>
      </w:r>
      <w:r w:rsidR="00742433">
        <w:rPr>
          <w:rFonts w:hint="eastAsia"/>
        </w:rPr>
        <w:t>情報、開けた資本市場、西側</w:t>
      </w:r>
      <w:r w:rsidR="00453913">
        <w:rPr>
          <w:rFonts w:hint="eastAsia"/>
        </w:rPr>
        <w:t>先進国と</w:t>
      </w:r>
      <w:r w:rsidR="00742433">
        <w:rPr>
          <w:rFonts w:hint="eastAsia"/>
        </w:rPr>
        <w:t>同等のガバナンス基準など、中国本土のどの都市とも比較にならぬオープンな国際都市として西側諸国にとっては文字通り中</w:t>
      </w:r>
      <w:r w:rsidR="00F35EF9">
        <w:rPr>
          <w:rFonts w:hint="eastAsia"/>
        </w:rPr>
        <w:t>国への足掛かりの役割を果たしてきた。最近でこそ中国政府が外国資本</w:t>
      </w:r>
      <w:r w:rsidR="00742433">
        <w:rPr>
          <w:rFonts w:hint="eastAsia"/>
        </w:rPr>
        <w:t>規制を緩和し始めていることで、外国企業</w:t>
      </w:r>
      <w:r w:rsidR="00743238">
        <w:rPr>
          <w:rFonts w:hint="eastAsia"/>
        </w:rPr>
        <w:t>が中国本土に</w:t>
      </w:r>
      <w:r w:rsidR="00742433">
        <w:rPr>
          <w:rFonts w:hint="eastAsia"/>
        </w:rPr>
        <w:t>直接進出すること</w:t>
      </w:r>
      <w:r w:rsidR="00743238">
        <w:rPr>
          <w:rFonts w:hint="eastAsia"/>
        </w:rPr>
        <w:t>も</w:t>
      </w:r>
      <w:r w:rsidR="00742433">
        <w:rPr>
          <w:rFonts w:hint="eastAsia"/>
        </w:rPr>
        <w:t>可能になりつつあるが、それでも欧州企業や金融投資機関にとって香港の意義はいまだ大きいままである。</w:t>
      </w:r>
      <w:r w:rsidR="00795001">
        <w:rPr>
          <w:rFonts w:hint="eastAsia"/>
        </w:rPr>
        <w:t>だが今回</w:t>
      </w:r>
      <w:r w:rsidR="002E1BAC">
        <w:rPr>
          <w:rFonts w:hint="eastAsia"/>
        </w:rPr>
        <w:t>トランプ大統領が署名した米国の法令、香港に対するそれまでの優遇措置を撤廃するという内容の法令は、米国が今後香港を自治権を持たぬ一都市と</w:t>
      </w:r>
      <w:r w:rsidR="00453913">
        <w:rPr>
          <w:rFonts w:hint="eastAsia"/>
        </w:rPr>
        <w:t>みなし</w:t>
      </w:r>
      <w:r w:rsidR="002E1BAC">
        <w:rPr>
          <w:rFonts w:hint="eastAsia"/>
        </w:rPr>
        <w:t>、他の中国都市同様の扱いをするということであり、それが香港・米国</w:t>
      </w:r>
      <w:r w:rsidR="00F35EF9">
        <w:rPr>
          <w:rFonts w:hint="eastAsia"/>
        </w:rPr>
        <w:t>間</w:t>
      </w:r>
      <w:r w:rsidR="002E1BAC">
        <w:rPr>
          <w:rFonts w:hint="eastAsia"/>
        </w:rPr>
        <w:t>の貿易や投資、あるいは香港からの渡航に対する査証発給手続きなどに大きく影響を及ぼすことが想定される。米国側の意図は最終的に中国に損失を与えることにあるが、もちろんこのような制裁は両刃の剣</w:t>
      </w:r>
      <w:r w:rsidR="00743238">
        <w:rPr>
          <w:rFonts w:hint="eastAsia"/>
        </w:rPr>
        <w:t>でもあり、米国経済へのマイナス影響も計算に入れておかねばならない。米国がどこまで熟慮した上でこの措置に踏み切ったのかは不明だが、この米国の一歩が</w:t>
      </w:r>
      <w:r w:rsidR="00743238">
        <w:rPr>
          <w:rFonts w:hint="eastAsia"/>
        </w:rPr>
        <w:t>EU</w:t>
      </w:r>
      <w:r w:rsidR="00743238">
        <w:rPr>
          <w:rFonts w:hint="eastAsia"/>
        </w:rPr>
        <w:t>諸国にとっても不安材料となったことは確かだ。今後香港金融市場の格付けがどう変わり、投資家がどう反応するか、外国企業にとって中国への窓口であった香港がその</w:t>
      </w:r>
      <w:r w:rsidR="00F35EF9">
        <w:rPr>
          <w:rFonts w:hint="eastAsia"/>
        </w:rPr>
        <w:t>役割を失って</w:t>
      </w:r>
      <w:r w:rsidR="00743238">
        <w:rPr>
          <w:rFonts w:hint="eastAsia"/>
        </w:rPr>
        <w:t>しまうのか、など、</w:t>
      </w:r>
      <w:r w:rsidR="00743238">
        <w:rPr>
          <w:rFonts w:hint="eastAsia"/>
        </w:rPr>
        <w:t>EU</w:t>
      </w:r>
      <w:r w:rsidR="00743238">
        <w:rPr>
          <w:rFonts w:hint="eastAsia"/>
        </w:rPr>
        <w:t>自身が中国への制裁の一歩を踏むまでもなく、</w:t>
      </w:r>
      <w:r w:rsidR="004A73C5">
        <w:rPr>
          <w:rFonts w:hint="eastAsia"/>
        </w:rPr>
        <w:t>心配は増大してしまったという状況である。</w:t>
      </w:r>
    </w:p>
    <w:p w14:paraId="7CCC1CD8" w14:textId="77777777" w:rsidR="004A73C5" w:rsidRDefault="004A73C5" w:rsidP="00832814"/>
    <w:p w14:paraId="3D7B97C9" w14:textId="77777777" w:rsidR="00E05324" w:rsidRDefault="004A73C5" w:rsidP="00EC0318">
      <w:r>
        <w:rPr>
          <w:rFonts w:hint="eastAsia"/>
        </w:rPr>
        <w:t>世界経済にとってあまりに大きな存在感を獲得してしまった中国を前に、人権や自由を弾圧する</w:t>
      </w:r>
      <w:r w:rsidR="00893302">
        <w:rPr>
          <w:rFonts w:hint="eastAsia"/>
        </w:rPr>
        <w:t>この国の</w:t>
      </w:r>
      <w:r>
        <w:rPr>
          <w:rFonts w:hint="eastAsia"/>
        </w:rPr>
        <w:t>やり方を批判するにもあまり大きな声を出せないというのが、今の</w:t>
      </w:r>
      <w:r>
        <w:rPr>
          <w:rFonts w:hint="eastAsia"/>
        </w:rPr>
        <w:t>EU</w:t>
      </w:r>
      <w:r>
        <w:rPr>
          <w:rFonts w:hint="eastAsia"/>
        </w:rPr>
        <w:t>の状況で</w:t>
      </w:r>
      <w:r w:rsidR="00CA2925">
        <w:rPr>
          <w:rFonts w:hint="eastAsia"/>
        </w:rPr>
        <w:t>あり</w:t>
      </w:r>
      <w:r>
        <w:rPr>
          <w:rFonts w:hint="eastAsia"/>
        </w:rPr>
        <w:t>、これはドイツとて全く同様である。</w:t>
      </w:r>
      <w:r w:rsidR="00601E9F">
        <w:rPr>
          <w:rFonts w:hint="eastAsia"/>
        </w:rPr>
        <w:t>もう</w:t>
      </w:r>
      <w:r>
        <w:rPr>
          <w:rFonts w:hint="eastAsia"/>
        </w:rPr>
        <w:t>一年</w:t>
      </w:r>
      <w:r w:rsidR="00601E9F">
        <w:rPr>
          <w:rFonts w:hint="eastAsia"/>
        </w:rPr>
        <w:t>以上も</w:t>
      </w:r>
      <w:r>
        <w:rPr>
          <w:rFonts w:hint="eastAsia"/>
        </w:rPr>
        <w:t>前から続いている若者を中心にした香港の対中国抵抗運動では、運動の中心人物たちから</w:t>
      </w:r>
      <w:r w:rsidR="00453913">
        <w:rPr>
          <w:rFonts w:hint="eastAsia"/>
        </w:rPr>
        <w:t>これまで</w:t>
      </w:r>
      <w:r>
        <w:rPr>
          <w:rFonts w:hint="eastAsia"/>
        </w:rPr>
        <w:t>何度もドイツへの支援要請がかかったが、結果的にメルケル首相はこれに応えること</w:t>
      </w:r>
      <w:r w:rsidR="00CA2925">
        <w:rPr>
          <w:rFonts w:hint="eastAsia"/>
        </w:rPr>
        <w:t>をし</w:t>
      </w:r>
      <w:r>
        <w:rPr>
          <w:rFonts w:hint="eastAsia"/>
        </w:rPr>
        <w:t>なかった。面会の依頼すら</w:t>
      </w:r>
      <w:r w:rsidR="00CA2925">
        <w:rPr>
          <w:rFonts w:hint="eastAsia"/>
        </w:rPr>
        <w:t>無視する形になった。昨年</w:t>
      </w:r>
      <w:r w:rsidR="00CA2925">
        <w:rPr>
          <w:rFonts w:hint="eastAsia"/>
        </w:rPr>
        <w:t>9</w:t>
      </w:r>
      <w:r w:rsidR="00CA2925">
        <w:rPr>
          <w:rFonts w:hint="eastAsia"/>
        </w:rPr>
        <w:t>月、香港デモの真っただ中にメルケル首相は、ドイツ大企業トップからなる経済使節団を伴って中国を訪れたが、この時も主要テーマは両国間の経済、投資、技術提携を深めることにあり、その場で複数の</w:t>
      </w:r>
      <w:r w:rsidR="00F26F46">
        <w:rPr>
          <w:rFonts w:hint="eastAsia"/>
        </w:rPr>
        <w:t>企業間</w:t>
      </w:r>
      <w:r w:rsidR="00CA2925">
        <w:rPr>
          <w:rFonts w:hint="eastAsia"/>
        </w:rPr>
        <w:t>協定が結ばれた</w:t>
      </w:r>
      <w:r w:rsidR="00453913">
        <w:rPr>
          <w:rFonts w:hint="eastAsia"/>
        </w:rPr>
        <w:t>一方で</w:t>
      </w:r>
      <w:r w:rsidR="00CA2925">
        <w:rPr>
          <w:rFonts w:hint="eastAsia"/>
        </w:rPr>
        <w:t>、香港問題については「暴力を避け話し合いを深めることを望む」といったような通り一遍の触れ方しかなされなかったことが伝えられている。</w:t>
      </w:r>
      <w:r w:rsidR="00F26F46">
        <w:rPr>
          <w:rFonts w:hint="eastAsia"/>
        </w:rPr>
        <w:t>この</w:t>
      </w:r>
      <w:r w:rsidR="00F26F46">
        <w:rPr>
          <w:rFonts w:hint="eastAsia"/>
        </w:rPr>
        <w:t>7</w:t>
      </w:r>
      <w:r w:rsidR="00F26F46">
        <w:rPr>
          <w:rFonts w:hint="eastAsia"/>
        </w:rPr>
        <w:t>月</w:t>
      </w:r>
      <w:r w:rsidR="00F26F46">
        <w:rPr>
          <w:rFonts w:hint="eastAsia"/>
        </w:rPr>
        <w:t>13</w:t>
      </w:r>
      <w:r w:rsidR="00F26F46">
        <w:rPr>
          <w:rFonts w:hint="eastAsia"/>
        </w:rPr>
        <w:t>日、</w:t>
      </w:r>
      <w:r w:rsidR="00B87DE1">
        <w:rPr>
          <w:rFonts w:hint="eastAsia"/>
        </w:rPr>
        <w:t>EU</w:t>
      </w:r>
      <w:r w:rsidR="00B87DE1">
        <w:rPr>
          <w:rFonts w:hint="eastAsia"/>
        </w:rPr>
        <w:t>が前述の通り、外相会議でいくつかの消極的な措置を検討していた時、ドイツでは</w:t>
      </w:r>
      <w:r w:rsidR="009E7CE4">
        <w:rPr>
          <w:rFonts w:hint="eastAsia"/>
        </w:rPr>
        <w:t>野党</w:t>
      </w:r>
      <w:r w:rsidR="00B87DE1">
        <w:rPr>
          <w:rFonts w:hint="eastAsia"/>
        </w:rPr>
        <w:t>緑の党が、香港との“容疑者引き渡し協定”を破棄するよう政府に要求していた。香港の法治制度が実質中国政府の手に握られるのであれば、ドイツで拘留した香港人容疑者を香港に引き渡す協定はもはや守るべきではない、という</w:t>
      </w:r>
      <w:r w:rsidR="00F26F46">
        <w:rPr>
          <w:rFonts w:hint="eastAsia"/>
        </w:rPr>
        <w:t>意見であるが、これ</w:t>
      </w:r>
      <w:r w:rsidR="009E7CE4">
        <w:rPr>
          <w:rFonts w:hint="eastAsia"/>
        </w:rPr>
        <w:t>に対し政権与党の</w:t>
      </w:r>
      <w:r w:rsidR="009E7CE4">
        <w:rPr>
          <w:rFonts w:hint="eastAsia"/>
        </w:rPr>
        <w:t>CDU</w:t>
      </w:r>
      <w:r w:rsidR="009E7CE4">
        <w:rPr>
          <w:rFonts w:hint="eastAsia"/>
        </w:rPr>
        <w:t>（キリスト教民主同盟）は、これまでもドイツは反中国の運動家など香港人を本国に引き渡すようなことはしてきておらず</w:t>
      </w:r>
      <w:r w:rsidR="00F26F46">
        <w:rPr>
          <w:rFonts w:hint="eastAsia"/>
        </w:rPr>
        <w:t>、</w:t>
      </w:r>
      <w:r w:rsidR="009E7CE4">
        <w:rPr>
          <w:rFonts w:hint="eastAsia"/>
        </w:rPr>
        <w:t>この協定は象徴的な意味しか持っていない、従ってこの協定を破棄することに何の意味もない、との論拠で却下した。</w:t>
      </w:r>
      <w:r w:rsidR="00F26F46">
        <w:rPr>
          <w:rFonts w:hint="eastAsia"/>
        </w:rPr>
        <w:t>こちらの都合で経済的制裁を加えられないのであれば、一体</w:t>
      </w:r>
      <w:r w:rsidR="008101D3">
        <w:rPr>
          <w:rFonts w:hint="eastAsia"/>
        </w:rPr>
        <w:t>それ以外に</w:t>
      </w:r>
      <w:r w:rsidR="00F26F46">
        <w:rPr>
          <w:rFonts w:hint="eastAsia"/>
        </w:rPr>
        <w:t>何をすれば香港自治を支援し、中国政府に再考を促すことになるのか、</w:t>
      </w:r>
      <w:r w:rsidR="00B66B2E">
        <w:rPr>
          <w:rFonts w:hint="eastAsia"/>
        </w:rPr>
        <w:t>どうやら</w:t>
      </w:r>
      <w:r w:rsidR="00F26F46">
        <w:rPr>
          <w:rFonts w:hint="eastAsia"/>
        </w:rPr>
        <w:t>ドイツにも</w:t>
      </w:r>
      <w:r w:rsidR="00F26F46">
        <w:rPr>
          <w:rFonts w:hint="eastAsia"/>
        </w:rPr>
        <w:t>EU</w:t>
      </w:r>
      <w:r w:rsidR="00F26F46">
        <w:rPr>
          <w:rFonts w:hint="eastAsia"/>
        </w:rPr>
        <w:t>にも分かっていないようである。</w:t>
      </w:r>
    </w:p>
    <w:p w14:paraId="497AC3AC" w14:textId="77777777" w:rsidR="00E05324" w:rsidRDefault="00E05324" w:rsidP="00EC0318"/>
    <w:p w14:paraId="05B18C88" w14:textId="77777777" w:rsidR="002C3578" w:rsidRPr="002C3578" w:rsidRDefault="00640599">
      <w:r>
        <w:rPr>
          <w:rFonts w:hint="eastAsia"/>
        </w:rPr>
        <w:t>（</w:t>
      </w:r>
      <w:r>
        <w:rPr>
          <w:rFonts w:hint="eastAsia"/>
        </w:rPr>
        <w:t>2020</w:t>
      </w:r>
      <w:r>
        <w:rPr>
          <w:rFonts w:hint="eastAsia"/>
        </w:rPr>
        <w:t>年</w:t>
      </w:r>
      <w:r w:rsidR="00FC0F45">
        <w:rPr>
          <w:rFonts w:hint="eastAsia"/>
        </w:rPr>
        <w:t>7</w:t>
      </w:r>
      <w:r>
        <w:rPr>
          <w:rFonts w:hint="eastAsia"/>
        </w:rPr>
        <w:t>月</w:t>
      </w:r>
      <w:r w:rsidR="002E1BAC">
        <w:rPr>
          <w:rFonts w:hint="eastAsia"/>
        </w:rPr>
        <w:t>20</w:t>
      </w:r>
      <w:r w:rsidR="00832814">
        <w:rPr>
          <w:rFonts w:hint="eastAsia"/>
        </w:rPr>
        <w:t xml:space="preserve"> </w:t>
      </w:r>
      <w:r>
        <w:rPr>
          <w:rFonts w:hint="eastAsia"/>
        </w:rPr>
        <w:t>日）</w:t>
      </w:r>
    </w:p>
    <w:sectPr w:rsidR="002C3578" w:rsidRPr="002C357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A0CB6" w14:textId="77777777" w:rsidR="00CD3524" w:rsidRDefault="00CD3524" w:rsidP="00A762FB">
      <w:pPr>
        <w:spacing w:after="0"/>
      </w:pPr>
      <w:r>
        <w:separator/>
      </w:r>
    </w:p>
  </w:endnote>
  <w:endnote w:type="continuationSeparator" w:id="0">
    <w:p w14:paraId="5BBEE3D1" w14:textId="77777777" w:rsidR="00CD3524" w:rsidRDefault="00CD3524"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997C" w14:textId="77777777" w:rsidR="00453913" w:rsidRDefault="004539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1D7F" w14:textId="77777777" w:rsidR="00CD3524" w:rsidRDefault="00CD3524" w:rsidP="00A762FB">
      <w:pPr>
        <w:spacing w:after="0"/>
      </w:pPr>
      <w:r>
        <w:separator/>
      </w:r>
    </w:p>
  </w:footnote>
  <w:footnote w:type="continuationSeparator" w:id="0">
    <w:p w14:paraId="4C35F0F1" w14:textId="77777777" w:rsidR="00CD3524" w:rsidRDefault="00CD3524" w:rsidP="00A762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78"/>
    <w:rsid w:val="00006591"/>
    <w:rsid w:val="0000706B"/>
    <w:rsid w:val="00010AAE"/>
    <w:rsid w:val="0003393A"/>
    <w:rsid w:val="0004187E"/>
    <w:rsid w:val="00053B65"/>
    <w:rsid w:val="0005605E"/>
    <w:rsid w:val="000574CD"/>
    <w:rsid w:val="00062C9D"/>
    <w:rsid w:val="00063883"/>
    <w:rsid w:val="00066DEF"/>
    <w:rsid w:val="0007294D"/>
    <w:rsid w:val="00074280"/>
    <w:rsid w:val="000826F8"/>
    <w:rsid w:val="0008320E"/>
    <w:rsid w:val="000834F9"/>
    <w:rsid w:val="0008432F"/>
    <w:rsid w:val="00085DFB"/>
    <w:rsid w:val="00097D82"/>
    <w:rsid w:val="000C2105"/>
    <w:rsid w:val="000C3D3F"/>
    <w:rsid w:val="000D2BD5"/>
    <w:rsid w:val="000D69A6"/>
    <w:rsid w:val="000F273C"/>
    <w:rsid w:val="000F5E82"/>
    <w:rsid w:val="00100CC6"/>
    <w:rsid w:val="00104A48"/>
    <w:rsid w:val="0010632B"/>
    <w:rsid w:val="0012122D"/>
    <w:rsid w:val="001237A0"/>
    <w:rsid w:val="00130894"/>
    <w:rsid w:val="00131693"/>
    <w:rsid w:val="001331BF"/>
    <w:rsid w:val="00137D82"/>
    <w:rsid w:val="001514D2"/>
    <w:rsid w:val="00183772"/>
    <w:rsid w:val="00191344"/>
    <w:rsid w:val="00193A2C"/>
    <w:rsid w:val="00194B49"/>
    <w:rsid w:val="00194E8C"/>
    <w:rsid w:val="001A3959"/>
    <w:rsid w:val="001B05D0"/>
    <w:rsid w:val="001B5EC1"/>
    <w:rsid w:val="001B6CD5"/>
    <w:rsid w:val="001C4DC1"/>
    <w:rsid w:val="001C6510"/>
    <w:rsid w:val="001D6BA5"/>
    <w:rsid w:val="001D789C"/>
    <w:rsid w:val="001E0FDD"/>
    <w:rsid w:val="001F6E2B"/>
    <w:rsid w:val="001F7A24"/>
    <w:rsid w:val="002066D3"/>
    <w:rsid w:val="00220C06"/>
    <w:rsid w:val="00232D88"/>
    <w:rsid w:val="0024097F"/>
    <w:rsid w:val="00252917"/>
    <w:rsid w:val="00253E0A"/>
    <w:rsid w:val="00254757"/>
    <w:rsid w:val="00255841"/>
    <w:rsid w:val="00255E17"/>
    <w:rsid w:val="00257B84"/>
    <w:rsid w:val="00265F4E"/>
    <w:rsid w:val="002745B7"/>
    <w:rsid w:val="00284A09"/>
    <w:rsid w:val="00294A50"/>
    <w:rsid w:val="002973D2"/>
    <w:rsid w:val="002B41C0"/>
    <w:rsid w:val="002B6D54"/>
    <w:rsid w:val="002C3578"/>
    <w:rsid w:val="002D0536"/>
    <w:rsid w:val="002D2025"/>
    <w:rsid w:val="002D3EC8"/>
    <w:rsid w:val="002E1BAC"/>
    <w:rsid w:val="00310CD8"/>
    <w:rsid w:val="003131D8"/>
    <w:rsid w:val="00313CD3"/>
    <w:rsid w:val="003317EF"/>
    <w:rsid w:val="00351DFD"/>
    <w:rsid w:val="003636F0"/>
    <w:rsid w:val="00363B33"/>
    <w:rsid w:val="00364EE8"/>
    <w:rsid w:val="00371250"/>
    <w:rsid w:val="00380A44"/>
    <w:rsid w:val="00381974"/>
    <w:rsid w:val="00396BCE"/>
    <w:rsid w:val="003A704F"/>
    <w:rsid w:val="003C14D1"/>
    <w:rsid w:val="003C4478"/>
    <w:rsid w:val="003D29D5"/>
    <w:rsid w:val="003F137C"/>
    <w:rsid w:val="00404640"/>
    <w:rsid w:val="00415BB9"/>
    <w:rsid w:val="004347C2"/>
    <w:rsid w:val="00440C12"/>
    <w:rsid w:val="00441334"/>
    <w:rsid w:val="0044284A"/>
    <w:rsid w:val="00452DD6"/>
    <w:rsid w:val="00453913"/>
    <w:rsid w:val="00453950"/>
    <w:rsid w:val="0045764A"/>
    <w:rsid w:val="00461F45"/>
    <w:rsid w:val="00466A7A"/>
    <w:rsid w:val="00487665"/>
    <w:rsid w:val="004A1CA1"/>
    <w:rsid w:val="004A73C5"/>
    <w:rsid w:val="004B2E3A"/>
    <w:rsid w:val="004B425E"/>
    <w:rsid w:val="004B74FC"/>
    <w:rsid w:val="004C0E1A"/>
    <w:rsid w:val="004C3E61"/>
    <w:rsid w:val="004C564E"/>
    <w:rsid w:val="004D1229"/>
    <w:rsid w:val="004D6692"/>
    <w:rsid w:val="004E1595"/>
    <w:rsid w:val="004F1F89"/>
    <w:rsid w:val="004F6825"/>
    <w:rsid w:val="00506372"/>
    <w:rsid w:val="00515883"/>
    <w:rsid w:val="00525F3C"/>
    <w:rsid w:val="00530DB4"/>
    <w:rsid w:val="00537707"/>
    <w:rsid w:val="00543678"/>
    <w:rsid w:val="00546216"/>
    <w:rsid w:val="00547538"/>
    <w:rsid w:val="00552B23"/>
    <w:rsid w:val="005550AB"/>
    <w:rsid w:val="005553E7"/>
    <w:rsid w:val="00556535"/>
    <w:rsid w:val="00567E75"/>
    <w:rsid w:val="005710D2"/>
    <w:rsid w:val="0057460F"/>
    <w:rsid w:val="00581A47"/>
    <w:rsid w:val="00590B5C"/>
    <w:rsid w:val="005A1490"/>
    <w:rsid w:val="005A260C"/>
    <w:rsid w:val="005A4E00"/>
    <w:rsid w:val="005A7701"/>
    <w:rsid w:val="005A7B90"/>
    <w:rsid w:val="005B14BE"/>
    <w:rsid w:val="005B15B1"/>
    <w:rsid w:val="005B5352"/>
    <w:rsid w:val="005C3788"/>
    <w:rsid w:val="005E3810"/>
    <w:rsid w:val="005E3A7F"/>
    <w:rsid w:val="005F2BCC"/>
    <w:rsid w:val="005F3DEE"/>
    <w:rsid w:val="005F44F7"/>
    <w:rsid w:val="00601DD6"/>
    <w:rsid w:val="00601E42"/>
    <w:rsid w:val="00601E9F"/>
    <w:rsid w:val="00610A6A"/>
    <w:rsid w:val="00611463"/>
    <w:rsid w:val="006139F0"/>
    <w:rsid w:val="00622353"/>
    <w:rsid w:val="00622727"/>
    <w:rsid w:val="00630374"/>
    <w:rsid w:val="006338D8"/>
    <w:rsid w:val="00635DDB"/>
    <w:rsid w:val="00640599"/>
    <w:rsid w:val="0064208C"/>
    <w:rsid w:val="0065086E"/>
    <w:rsid w:val="006549BF"/>
    <w:rsid w:val="006613D7"/>
    <w:rsid w:val="00664494"/>
    <w:rsid w:val="00685CAA"/>
    <w:rsid w:val="0068715B"/>
    <w:rsid w:val="00687B48"/>
    <w:rsid w:val="00687F37"/>
    <w:rsid w:val="0069072D"/>
    <w:rsid w:val="0069127B"/>
    <w:rsid w:val="00691C1C"/>
    <w:rsid w:val="006930F8"/>
    <w:rsid w:val="00695386"/>
    <w:rsid w:val="006B2FE2"/>
    <w:rsid w:val="006B39A3"/>
    <w:rsid w:val="006C0991"/>
    <w:rsid w:val="006D01EF"/>
    <w:rsid w:val="006D6FCB"/>
    <w:rsid w:val="006E07BB"/>
    <w:rsid w:val="006E365F"/>
    <w:rsid w:val="006E40F9"/>
    <w:rsid w:val="006F1196"/>
    <w:rsid w:val="0070758D"/>
    <w:rsid w:val="0071067B"/>
    <w:rsid w:val="007169B0"/>
    <w:rsid w:val="00716C0C"/>
    <w:rsid w:val="00722D08"/>
    <w:rsid w:val="0072718A"/>
    <w:rsid w:val="007307F4"/>
    <w:rsid w:val="00734775"/>
    <w:rsid w:val="00742433"/>
    <w:rsid w:val="00743238"/>
    <w:rsid w:val="0074505C"/>
    <w:rsid w:val="007470E8"/>
    <w:rsid w:val="00760E8C"/>
    <w:rsid w:val="00773315"/>
    <w:rsid w:val="00773B68"/>
    <w:rsid w:val="00786663"/>
    <w:rsid w:val="00793130"/>
    <w:rsid w:val="00793A08"/>
    <w:rsid w:val="00795001"/>
    <w:rsid w:val="007B445A"/>
    <w:rsid w:val="007B6514"/>
    <w:rsid w:val="007B7E0B"/>
    <w:rsid w:val="007C0347"/>
    <w:rsid w:val="007C50BC"/>
    <w:rsid w:val="007D304E"/>
    <w:rsid w:val="007D5759"/>
    <w:rsid w:val="007E5CE4"/>
    <w:rsid w:val="007E7807"/>
    <w:rsid w:val="007F0405"/>
    <w:rsid w:val="007F247D"/>
    <w:rsid w:val="007F39B0"/>
    <w:rsid w:val="008100CE"/>
    <w:rsid w:val="008101D3"/>
    <w:rsid w:val="0081221C"/>
    <w:rsid w:val="00814907"/>
    <w:rsid w:val="00825B91"/>
    <w:rsid w:val="00832814"/>
    <w:rsid w:val="00840D82"/>
    <w:rsid w:val="008455A9"/>
    <w:rsid w:val="0086094E"/>
    <w:rsid w:val="00867B23"/>
    <w:rsid w:val="00881281"/>
    <w:rsid w:val="008856EC"/>
    <w:rsid w:val="00893302"/>
    <w:rsid w:val="008968F4"/>
    <w:rsid w:val="008A062A"/>
    <w:rsid w:val="008B1BCA"/>
    <w:rsid w:val="008C64EF"/>
    <w:rsid w:val="008D0A55"/>
    <w:rsid w:val="008D645C"/>
    <w:rsid w:val="008E4664"/>
    <w:rsid w:val="008E5D23"/>
    <w:rsid w:val="008F0084"/>
    <w:rsid w:val="008F2719"/>
    <w:rsid w:val="008F7C7F"/>
    <w:rsid w:val="00902DA2"/>
    <w:rsid w:val="009164B4"/>
    <w:rsid w:val="009173E4"/>
    <w:rsid w:val="009221A4"/>
    <w:rsid w:val="00924C01"/>
    <w:rsid w:val="00930202"/>
    <w:rsid w:val="00932E5C"/>
    <w:rsid w:val="00936E48"/>
    <w:rsid w:val="0094355D"/>
    <w:rsid w:val="00955556"/>
    <w:rsid w:val="0097601D"/>
    <w:rsid w:val="00992080"/>
    <w:rsid w:val="00993146"/>
    <w:rsid w:val="009936CB"/>
    <w:rsid w:val="009B749D"/>
    <w:rsid w:val="009B7E15"/>
    <w:rsid w:val="009C39EE"/>
    <w:rsid w:val="009D37FE"/>
    <w:rsid w:val="009D7860"/>
    <w:rsid w:val="009E098E"/>
    <w:rsid w:val="009E7CE4"/>
    <w:rsid w:val="009F2212"/>
    <w:rsid w:val="009F3C2E"/>
    <w:rsid w:val="00A23CEB"/>
    <w:rsid w:val="00A336B9"/>
    <w:rsid w:val="00A40E5D"/>
    <w:rsid w:val="00A441E9"/>
    <w:rsid w:val="00A455A7"/>
    <w:rsid w:val="00A469DB"/>
    <w:rsid w:val="00A50700"/>
    <w:rsid w:val="00A6295B"/>
    <w:rsid w:val="00A63932"/>
    <w:rsid w:val="00A75195"/>
    <w:rsid w:val="00A762FB"/>
    <w:rsid w:val="00A8692E"/>
    <w:rsid w:val="00AA1486"/>
    <w:rsid w:val="00AA1BCB"/>
    <w:rsid w:val="00AA29B4"/>
    <w:rsid w:val="00AA7976"/>
    <w:rsid w:val="00AC4A61"/>
    <w:rsid w:val="00AD1DBC"/>
    <w:rsid w:val="00AD6E43"/>
    <w:rsid w:val="00AE106A"/>
    <w:rsid w:val="00AE6813"/>
    <w:rsid w:val="00AE6F47"/>
    <w:rsid w:val="00AF73D7"/>
    <w:rsid w:val="00B075DA"/>
    <w:rsid w:val="00B1157F"/>
    <w:rsid w:val="00B22A65"/>
    <w:rsid w:val="00B31F78"/>
    <w:rsid w:val="00B46595"/>
    <w:rsid w:val="00B47EA4"/>
    <w:rsid w:val="00B52BC6"/>
    <w:rsid w:val="00B54C31"/>
    <w:rsid w:val="00B66B2E"/>
    <w:rsid w:val="00B7735F"/>
    <w:rsid w:val="00B87DE1"/>
    <w:rsid w:val="00B9195E"/>
    <w:rsid w:val="00B97DDB"/>
    <w:rsid w:val="00BA047D"/>
    <w:rsid w:val="00BC000C"/>
    <w:rsid w:val="00BC4755"/>
    <w:rsid w:val="00BC579C"/>
    <w:rsid w:val="00BD7050"/>
    <w:rsid w:val="00BD7410"/>
    <w:rsid w:val="00BE0986"/>
    <w:rsid w:val="00BF78AD"/>
    <w:rsid w:val="00C037B9"/>
    <w:rsid w:val="00C06B71"/>
    <w:rsid w:val="00C07155"/>
    <w:rsid w:val="00C1033C"/>
    <w:rsid w:val="00C12220"/>
    <w:rsid w:val="00C15B61"/>
    <w:rsid w:val="00C33E44"/>
    <w:rsid w:val="00C43D15"/>
    <w:rsid w:val="00C44079"/>
    <w:rsid w:val="00C44A91"/>
    <w:rsid w:val="00C44AAC"/>
    <w:rsid w:val="00C454F6"/>
    <w:rsid w:val="00C72C7E"/>
    <w:rsid w:val="00C962D7"/>
    <w:rsid w:val="00C96592"/>
    <w:rsid w:val="00CA2925"/>
    <w:rsid w:val="00CC188E"/>
    <w:rsid w:val="00CD3524"/>
    <w:rsid w:val="00CD6379"/>
    <w:rsid w:val="00CE2F5F"/>
    <w:rsid w:val="00CE3EF6"/>
    <w:rsid w:val="00CE5B1B"/>
    <w:rsid w:val="00CF3065"/>
    <w:rsid w:val="00D023EA"/>
    <w:rsid w:val="00D11D3B"/>
    <w:rsid w:val="00D138C7"/>
    <w:rsid w:val="00D231FA"/>
    <w:rsid w:val="00D4281E"/>
    <w:rsid w:val="00D526AE"/>
    <w:rsid w:val="00D5454B"/>
    <w:rsid w:val="00D5606F"/>
    <w:rsid w:val="00D637B5"/>
    <w:rsid w:val="00D70F7C"/>
    <w:rsid w:val="00D71DA1"/>
    <w:rsid w:val="00D85B63"/>
    <w:rsid w:val="00D95A52"/>
    <w:rsid w:val="00DA416A"/>
    <w:rsid w:val="00DA6FAE"/>
    <w:rsid w:val="00DB2783"/>
    <w:rsid w:val="00DB5B80"/>
    <w:rsid w:val="00DB5D15"/>
    <w:rsid w:val="00DC7C49"/>
    <w:rsid w:val="00DD136D"/>
    <w:rsid w:val="00DD2DFF"/>
    <w:rsid w:val="00DD6088"/>
    <w:rsid w:val="00DD6625"/>
    <w:rsid w:val="00DD787D"/>
    <w:rsid w:val="00DE0A3F"/>
    <w:rsid w:val="00DE68E2"/>
    <w:rsid w:val="00DE7619"/>
    <w:rsid w:val="00DF4DFA"/>
    <w:rsid w:val="00E0409D"/>
    <w:rsid w:val="00E05324"/>
    <w:rsid w:val="00E1253B"/>
    <w:rsid w:val="00E12BB4"/>
    <w:rsid w:val="00E3714D"/>
    <w:rsid w:val="00E412EA"/>
    <w:rsid w:val="00E46AE6"/>
    <w:rsid w:val="00E513C5"/>
    <w:rsid w:val="00E5144F"/>
    <w:rsid w:val="00E56518"/>
    <w:rsid w:val="00E56B1C"/>
    <w:rsid w:val="00E6364B"/>
    <w:rsid w:val="00E67213"/>
    <w:rsid w:val="00E75C40"/>
    <w:rsid w:val="00E85810"/>
    <w:rsid w:val="00E9318C"/>
    <w:rsid w:val="00E93473"/>
    <w:rsid w:val="00E958CC"/>
    <w:rsid w:val="00EA194D"/>
    <w:rsid w:val="00EA7259"/>
    <w:rsid w:val="00EB1F64"/>
    <w:rsid w:val="00EC0278"/>
    <w:rsid w:val="00EC0318"/>
    <w:rsid w:val="00ED1AA9"/>
    <w:rsid w:val="00ED269A"/>
    <w:rsid w:val="00ED4FE3"/>
    <w:rsid w:val="00ED637D"/>
    <w:rsid w:val="00ED711C"/>
    <w:rsid w:val="00EF6E64"/>
    <w:rsid w:val="00F014EA"/>
    <w:rsid w:val="00F12037"/>
    <w:rsid w:val="00F241BA"/>
    <w:rsid w:val="00F25F9E"/>
    <w:rsid w:val="00F26F46"/>
    <w:rsid w:val="00F35EF9"/>
    <w:rsid w:val="00F3707F"/>
    <w:rsid w:val="00F4137A"/>
    <w:rsid w:val="00F42785"/>
    <w:rsid w:val="00F46AAF"/>
    <w:rsid w:val="00F5385F"/>
    <w:rsid w:val="00F53E4D"/>
    <w:rsid w:val="00F62A41"/>
    <w:rsid w:val="00F704FE"/>
    <w:rsid w:val="00F76855"/>
    <w:rsid w:val="00F768F7"/>
    <w:rsid w:val="00F80CBA"/>
    <w:rsid w:val="00F8174B"/>
    <w:rsid w:val="00F900F4"/>
    <w:rsid w:val="00F94704"/>
    <w:rsid w:val="00F9572D"/>
    <w:rsid w:val="00FA1B2B"/>
    <w:rsid w:val="00FA5E30"/>
    <w:rsid w:val="00FA610F"/>
    <w:rsid w:val="00FB1BC0"/>
    <w:rsid w:val="00FB7EBF"/>
    <w:rsid w:val="00FB7FD4"/>
    <w:rsid w:val="00FC0F45"/>
    <w:rsid w:val="00FD3323"/>
    <w:rsid w:val="00FD67C9"/>
    <w:rsid w:val="00FE0269"/>
    <w:rsid w:val="00FE2C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B1FAD"/>
  <w15:docId w15:val="{1A1A8C07-7B92-49AB-B77D-75C94BD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AD"/>
    <w:pPr>
      <w:ind w:left="720"/>
      <w:contextualSpacing/>
    </w:pPr>
  </w:style>
  <w:style w:type="paragraph" w:styleId="a4">
    <w:name w:val="header"/>
    <w:basedOn w:val="a"/>
    <w:link w:val="a5"/>
    <w:uiPriority w:val="99"/>
    <w:unhideWhenUsed/>
    <w:rsid w:val="00A762FB"/>
    <w:pPr>
      <w:tabs>
        <w:tab w:val="center" w:pos="4536"/>
        <w:tab w:val="right" w:pos="9072"/>
      </w:tabs>
      <w:spacing w:after="0"/>
    </w:pPr>
  </w:style>
  <w:style w:type="character" w:customStyle="1" w:styleId="a5">
    <w:name w:val="ヘッダー (文字)"/>
    <w:basedOn w:val="a0"/>
    <w:link w:val="a4"/>
    <w:uiPriority w:val="99"/>
    <w:rsid w:val="00A762FB"/>
  </w:style>
  <w:style w:type="paragraph" w:styleId="a6">
    <w:name w:val="footer"/>
    <w:basedOn w:val="a"/>
    <w:link w:val="a7"/>
    <w:uiPriority w:val="99"/>
    <w:unhideWhenUsed/>
    <w:rsid w:val="00A762FB"/>
    <w:pPr>
      <w:tabs>
        <w:tab w:val="center" w:pos="4536"/>
        <w:tab w:val="right" w:pos="9072"/>
      </w:tabs>
      <w:spacing w:after="0"/>
    </w:pPr>
  </w:style>
  <w:style w:type="character" w:customStyle="1" w:styleId="a7">
    <w:name w:val="フッター (文字)"/>
    <w:basedOn w:val="a0"/>
    <w:link w:val="a6"/>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01D5-1167-4903-A6AD-16437FAC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野口 薫</cp:lastModifiedBy>
  <cp:revision>2</cp:revision>
  <dcterms:created xsi:type="dcterms:W3CDTF">2020-08-05T15:49:00Z</dcterms:created>
  <dcterms:modified xsi:type="dcterms:W3CDTF">2020-08-05T15:49:00Z</dcterms:modified>
</cp:coreProperties>
</file>